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Associato ICT con Unione Comuni dell'Appennino Reggiano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Associato ICT con Unione Comuni dell'Appennino Reggiano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Associato ICT con Unione Comuni dell'Appennino Reggiano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Sviluppo dell'ICT (Informazione Comunicazione Tecnologia), nonche' attivita' di realizzazione, manutenzione, sviluppo dei servizi per l'accesso e servizi - Fornitura di servizi di connettivita'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Sviluppo dell'ICT (Informazione Comunicazione Tecnologia), nonche' attivita' di realizzazione, manutenzione, sviluppo dei servizi per l'accesso e servizi - Fornitura di servizi di connettivita'.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